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63F" w:rsidRDefault="004644F8" w:rsidP="004644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466975" cy="1533525"/>
            <wp:effectExtent l="0" t="0" r="0" b="0"/>
            <wp:docPr id="2" name="Рисунок 2" descr="C:\Users\osnauruzbaeva\AppData\Local\Microsoft\Windows\Temporary Internet Files\Content.Word\shutterstock_110888630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snauruzbaeva\AppData\Local\Microsoft\Windows\Temporary Internet Files\Content.Word\shutterstock_110888630(2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763" cy="153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63F" w:rsidRDefault="00A2463F" w:rsidP="00A246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463F" w:rsidRPr="00597AE7" w:rsidRDefault="00A2463F" w:rsidP="00A24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7AE7">
        <w:rPr>
          <w:rFonts w:ascii="Times New Roman" w:hAnsi="Times New Roman" w:cs="Times New Roman"/>
          <w:b/>
          <w:sz w:val="28"/>
          <w:szCs w:val="28"/>
        </w:rPr>
        <w:t>Студенто</w:t>
      </w:r>
      <w:r>
        <w:rPr>
          <w:rFonts w:ascii="Times New Roman" w:hAnsi="Times New Roman" w:cs="Times New Roman"/>
          <w:b/>
          <w:sz w:val="28"/>
          <w:szCs w:val="28"/>
        </w:rPr>
        <w:t>ориентированное</w:t>
      </w:r>
      <w:proofErr w:type="spellEnd"/>
      <w:r w:rsidRPr="00597AE7">
        <w:rPr>
          <w:rFonts w:ascii="Times New Roman" w:hAnsi="Times New Roman" w:cs="Times New Roman"/>
          <w:b/>
          <w:sz w:val="28"/>
          <w:szCs w:val="28"/>
        </w:rPr>
        <w:t xml:space="preserve"> обучение</w:t>
      </w:r>
      <w:r w:rsidRPr="00597AE7">
        <w:rPr>
          <w:rFonts w:ascii="Times New Roman" w:hAnsi="Times New Roman" w:cs="Times New Roman"/>
          <w:sz w:val="28"/>
          <w:szCs w:val="28"/>
        </w:rPr>
        <w:t xml:space="preserve"> – это формирование программ и технологий обучения не так, как может и хочет преподаватель и кафедра, а так, как этого требует будущая профессия и возможности студента. </w:t>
      </w:r>
    </w:p>
    <w:p w:rsidR="00A2463F" w:rsidRDefault="00A2463F" w:rsidP="00A246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463F" w:rsidRPr="006233B9" w:rsidRDefault="0094451F" w:rsidP="00A2463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с</w:t>
      </w:r>
      <w:r w:rsidR="00A2463F" w:rsidRPr="006233B9">
        <w:rPr>
          <w:rFonts w:ascii="Times New Roman" w:hAnsi="Times New Roman" w:cs="Times New Roman"/>
          <w:i/>
          <w:sz w:val="28"/>
          <w:szCs w:val="28"/>
        </w:rPr>
        <w:t>туденты  рассматриваются  как  личности –  учитывается их опыт, особенности, способности восприятия, интересы и потребности;</w:t>
      </w:r>
    </w:p>
    <w:p w:rsidR="00A2463F" w:rsidRPr="006233B9" w:rsidRDefault="00A2463F" w:rsidP="00A2463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2463F" w:rsidRPr="006233B9" w:rsidRDefault="0094451F" w:rsidP="00A2463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  с</w:t>
      </w:r>
      <w:r w:rsidR="00A2463F" w:rsidRPr="006233B9">
        <w:rPr>
          <w:rFonts w:ascii="Times New Roman" w:hAnsi="Times New Roman" w:cs="Times New Roman"/>
          <w:i/>
          <w:sz w:val="28"/>
          <w:szCs w:val="28"/>
        </w:rPr>
        <w:t>туденты «конструируют»  свое  собственное содержание посредством активного обучения, рефлексии, а также посредством находок и открытий;</w:t>
      </w:r>
    </w:p>
    <w:p w:rsidR="00A2463F" w:rsidRPr="006233B9" w:rsidRDefault="00A2463F" w:rsidP="00A2463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2463F" w:rsidRPr="006233B9" w:rsidRDefault="0094451F" w:rsidP="00A2463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  с</w:t>
      </w:r>
      <w:r w:rsidR="00A2463F" w:rsidRPr="006233B9">
        <w:rPr>
          <w:rFonts w:ascii="Times New Roman" w:hAnsi="Times New Roman" w:cs="Times New Roman"/>
          <w:i/>
          <w:sz w:val="28"/>
          <w:szCs w:val="28"/>
        </w:rPr>
        <w:t>тудент  вовлечен  в  процесс  выбора  того,  что изучать;</w:t>
      </w:r>
    </w:p>
    <w:p w:rsidR="00A2463F" w:rsidRPr="006233B9" w:rsidRDefault="00A2463F" w:rsidP="00A2463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2463F" w:rsidRPr="006233B9" w:rsidRDefault="0094451F" w:rsidP="00A2463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п</w:t>
      </w:r>
      <w:r w:rsidR="00A2463F" w:rsidRPr="006233B9">
        <w:rPr>
          <w:rFonts w:ascii="Times New Roman" w:hAnsi="Times New Roman" w:cs="Times New Roman"/>
          <w:i/>
          <w:sz w:val="28"/>
          <w:szCs w:val="28"/>
        </w:rPr>
        <w:t>роцесс обучения является не только передачей знаний, но и более глубоким пониманием и формированием критического мышления.</w:t>
      </w:r>
    </w:p>
    <w:p w:rsidR="00702091" w:rsidRDefault="00702091" w:rsidP="009C3E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68D4" w:rsidRPr="00597AE7" w:rsidRDefault="00580AD9" w:rsidP="009C3E8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514600" cy="1678271"/>
            <wp:effectExtent l="0" t="0" r="0" b="0"/>
            <wp:docPr id="1" name="Рисунок 1" descr="C:\Users\osnauruzbaeva\AppData\Local\Microsoft\Windows\Temporary Internet Files\Content.Word\stu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nauruzbaeva\AppData\Local\Microsoft\Windows\Temporary Internet Files\Content.Word\study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461" cy="1680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E73" w:rsidRDefault="00B13E73" w:rsidP="00100A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9C8" w:rsidRPr="00100A17" w:rsidRDefault="00100A17" w:rsidP="00100A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0A17">
        <w:rPr>
          <w:rFonts w:ascii="Times New Roman" w:hAnsi="Times New Roman" w:cs="Times New Roman"/>
          <w:b/>
          <w:sz w:val="28"/>
          <w:szCs w:val="28"/>
        </w:rPr>
        <w:t>Время проведения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100A17" w:rsidRPr="003A6B3A" w:rsidRDefault="00F7773C" w:rsidP="00100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6B3A">
        <w:rPr>
          <w:rFonts w:ascii="Times New Roman" w:hAnsi="Times New Roman" w:cs="Times New Roman"/>
          <w:sz w:val="28"/>
          <w:szCs w:val="28"/>
        </w:rPr>
        <w:t>14.30</w:t>
      </w:r>
    </w:p>
    <w:p w:rsidR="00100A17" w:rsidRPr="003A6B3A" w:rsidRDefault="00100A17" w:rsidP="00100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0A17" w:rsidRDefault="00100A17" w:rsidP="00100A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0A17">
        <w:rPr>
          <w:rFonts w:ascii="Times New Roman" w:hAnsi="Times New Roman" w:cs="Times New Roman"/>
          <w:b/>
          <w:sz w:val="28"/>
          <w:szCs w:val="28"/>
        </w:rPr>
        <w:t>Место проведения:</w:t>
      </w:r>
    </w:p>
    <w:p w:rsidR="00100A17" w:rsidRPr="00100A17" w:rsidRDefault="00100A17" w:rsidP="00100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0A17">
        <w:rPr>
          <w:rFonts w:ascii="Times New Roman" w:hAnsi="Times New Roman" w:cs="Times New Roman"/>
          <w:sz w:val="28"/>
          <w:szCs w:val="28"/>
        </w:rPr>
        <w:t xml:space="preserve">СКГУ им. М. </w:t>
      </w:r>
      <w:proofErr w:type="spellStart"/>
      <w:r w:rsidRPr="00100A17">
        <w:rPr>
          <w:rFonts w:ascii="Times New Roman" w:hAnsi="Times New Roman" w:cs="Times New Roman"/>
          <w:sz w:val="28"/>
          <w:szCs w:val="28"/>
        </w:rPr>
        <w:t>Козыбаева</w:t>
      </w:r>
      <w:proofErr w:type="spellEnd"/>
      <w:r w:rsidRPr="00100A17">
        <w:rPr>
          <w:rFonts w:ascii="Times New Roman" w:hAnsi="Times New Roman" w:cs="Times New Roman"/>
          <w:sz w:val="28"/>
          <w:szCs w:val="28"/>
        </w:rPr>
        <w:t>,</w:t>
      </w:r>
    </w:p>
    <w:p w:rsidR="00100A17" w:rsidRDefault="00100A17" w:rsidP="00100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0A17">
        <w:rPr>
          <w:rFonts w:ascii="Times New Roman" w:hAnsi="Times New Roman" w:cs="Times New Roman"/>
          <w:sz w:val="28"/>
          <w:szCs w:val="28"/>
        </w:rPr>
        <w:t>Аудитория №</w:t>
      </w:r>
      <w:r w:rsidR="00F7773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корпуса №</w:t>
      </w:r>
      <w:r w:rsidR="00F7773C">
        <w:rPr>
          <w:rFonts w:ascii="Times New Roman" w:hAnsi="Times New Roman" w:cs="Times New Roman"/>
          <w:sz w:val="28"/>
          <w:szCs w:val="28"/>
        </w:rPr>
        <w:t>1</w:t>
      </w:r>
      <w:r w:rsidRPr="00100A17">
        <w:rPr>
          <w:rFonts w:ascii="Times New Roman" w:hAnsi="Times New Roman" w:cs="Times New Roman"/>
          <w:sz w:val="28"/>
          <w:szCs w:val="28"/>
        </w:rPr>
        <w:t>.</w:t>
      </w:r>
    </w:p>
    <w:p w:rsidR="00100A17" w:rsidRDefault="00100A17" w:rsidP="00100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0A17" w:rsidRPr="00B13E73" w:rsidRDefault="00100A17" w:rsidP="00100A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E73">
        <w:rPr>
          <w:rFonts w:ascii="Times New Roman" w:hAnsi="Times New Roman" w:cs="Times New Roman"/>
          <w:b/>
          <w:sz w:val="28"/>
          <w:szCs w:val="28"/>
        </w:rPr>
        <w:t>Наш адрес:</w:t>
      </w:r>
    </w:p>
    <w:p w:rsidR="00100A17" w:rsidRDefault="00100A17" w:rsidP="00100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Петропавловск</w:t>
      </w:r>
      <w:r w:rsidR="00B13E73">
        <w:rPr>
          <w:rFonts w:ascii="Times New Roman" w:hAnsi="Times New Roman" w:cs="Times New Roman"/>
          <w:sz w:val="28"/>
          <w:szCs w:val="28"/>
        </w:rPr>
        <w:t>,</w:t>
      </w:r>
    </w:p>
    <w:p w:rsidR="00B13E73" w:rsidRDefault="00F7773C" w:rsidP="00100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73C">
        <w:rPr>
          <w:rFonts w:ascii="Times New Roman" w:hAnsi="Times New Roman" w:cs="Times New Roman"/>
          <w:sz w:val="28"/>
          <w:szCs w:val="28"/>
        </w:rPr>
        <w:t>ул. Пушкина, 86</w:t>
      </w:r>
    </w:p>
    <w:p w:rsidR="00F7773C" w:rsidRDefault="00F7773C" w:rsidP="00100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3E73" w:rsidRDefault="00B13E73" w:rsidP="00100A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E73">
        <w:rPr>
          <w:rFonts w:ascii="Times New Roman" w:hAnsi="Times New Roman" w:cs="Times New Roman"/>
          <w:b/>
          <w:sz w:val="28"/>
          <w:szCs w:val="28"/>
        </w:rPr>
        <w:t>Телефон:</w:t>
      </w:r>
    </w:p>
    <w:p w:rsidR="00B13E73" w:rsidRPr="00B13E73" w:rsidRDefault="00B13E73" w:rsidP="00100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3E73">
        <w:rPr>
          <w:rFonts w:ascii="Times New Roman" w:hAnsi="Times New Roman" w:cs="Times New Roman"/>
          <w:sz w:val="28"/>
          <w:szCs w:val="28"/>
        </w:rPr>
        <w:t>8 (7152) 49-33-78 (10-19)</w:t>
      </w:r>
    </w:p>
    <w:p w:rsidR="009C30E0" w:rsidRPr="00597AE7" w:rsidRDefault="009C30E0" w:rsidP="005409C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C30E0" w:rsidRDefault="009C30E0" w:rsidP="005409C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13E73" w:rsidRDefault="00B13E73" w:rsidP="005409C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13E73" w:rsidRDefault="00B13E73" w:rsidP="005409C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13E73" w:rsidRDefault="00B13E73" w:rsidP="005409C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409C8" w:rsidRPr="00597AE7" w:rsidRDefault="005409C8" w:rsidP="006A3D49">
      <w:pPr>
        <w:spacing w:after="0"/>
        <w:ind w:left="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97AE7">
        <w:rPr>
          <w:rFonts w:ascii="Times New Roman" w:hAnsi="Times New Roman" w:cs="Times New Roman"/>
          <w:b/>
          <w:sz w:val="32"/>
          <w:szCs w:val="32"/>
        </w:rPr>
        <w:lastRenderedPageBreak/>
        <w:t xml:space="preserve">Северо-Казахстанский государственный университет им.М. </w:t>
      </w:r>
      <w:proofErr w:type="spellStart"/>
      <w:r w:rsidRPr="00597AE7">
        <w:rPr>
          <w:rFonts w:ascii="Times New Roman" w:hAnsi="Times New Roman" w:cs="Times New Roman"/>
          <w:b/>
          <w:sz w:val="32"/>
          <w:szCs w:val="32"/>
        </w:rPr>
        <w:t>Козыбаева</w:t>
      </w:r>
      <w:proofErr w:type="spellEnd"/>
    </w:p>
    <w:p w:rsidR="00D07A9F" w:rsidRPr="00597AE7" w:rsidRDefault="00D07A9F" w:rsidP="005409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3D49" w:rsidRPr="00597AE7" w:rsidRDefault="006A3D49" w:rsidP="005409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F7423" w:rsidRPr="00597AE7" w:rsidRDefault="00FF7423" w:rsidP="005409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30E0" w:rsidRPr="00597AE7" w:rsidRDefault="009C30E0" w:rsidP="005409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30E0" w:rsidRPr="00597AE7" w:rsidRDefault="006A3D49" w:rsidP="005409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7AE7">
        <w:rPr>
          <w:rFonts w:ascii="Times New Roman" w:hAnsi="Times New Roman" w:cs="Times New Roman"/>
          <w:b/>
          <w:sz w:val="24"/>
          <w:szCs w:val="24"/>
        </w:rPr>
        <w:t>СЕМИНАР</w:t>
      </w:r>
    </w:p>
    <w:p w:rsidR="006A3D49" w:rsidRPr="003A6B3A" w:rsidRDefault="006A3D49" w:rsidP="005409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A6B3A">
        <w:rPr>
          <w:rFonts w:ascii="Times New Roman" w:hAnsi="Times New Roman" w:cs="Times New Roman"/>
          <w:b/>
          <w:sz w:val="28"/>
          <w:szCs w:val="28"/>
        </w:rPr>
        <w:t>Студентоориентированное</w:t>
      </w:r>
      <w:proofErr w:type="spellEnd"/>
      <w:r w:rsidRPr="003A6B3A">
        <w:rPr>
          <w:rFonts w:ascii="Times New Roman" w:hAnsi="Times New Roman" w:cs="Times New Roman"/>
          <w:b/>
          <w:sz w:val="28"/>
          <w:szCs w:val="28"/>
        </w:rPr>
        <w:t xml:space="preserve"> обучение</w:t>
      </w:r>
    </w:p>
    <w:p w:rsidR="009C30E0" w:rsidRPr="00597AE7" w:rsidRDefault="006A3D49" w:rsidP="005409C8">
      <w:pPr>
        <w:jc w:val="center"/>
        <w:rPr>
          <w:rFonts w:ascii="Times New Roman" w:hAnsi="Times New Roman" w:cs="Times New Roman"/>
          <w:sz w:val="24"/>
          <w:szCs w:val="24"/>
        </w:rPr>
      </w:pPr>
      <w:r w:rsidRPr="00597AE7">
        <w:rPr>
          <w:rFonts w:ascii="Times New Roman" w:hAnsi="Times New Roman" w:cs="Times New Roman"/>
          <w:sz w:val="24"/>
          <w:szCs w:val="24"/>
        </w:rPr>
        <w:t>25 ноября 2016 года</w:t>
      </w:r>
    </w:p>
    <w:p w:rsidR="006A3D49" w:rsidRPr="00597AE7" w:rsidRDefault="006A3D49" w:rsidP="005409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3D49" w:rsidRPr="00597AE7" w:rsidRDefault="006A3D49" w:rsidP="005409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3D49" w:rsidRPr="00597AE7" w:rsidRDefault="00FF7423" w:rsidP="005409C8">
      <w:pPr>
        <w:jc w:val="center"/>
        <w:rPr>
          <w:rFonts w:ascii="Times New Roman" w:hAnsi="Times New Roman" w:cs="Times New Roman"/>
          <w:sz w:val="24"/>
          <w:szCs w:val="24"/>
        </w:rPr>
      </w:pPr>
      <w:r w:rsidRPr="00597AE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207645</wp:posOffset>
            </wp:positionV>
            <wp:extent cx="3181350" cy="1238250"/>
            <wp:effectExtent l="0" t="0" r="0" b="0"/>
            <wp:wrapThrough wrapText="bothSides">
              <wp:wrapPolygon edited="0">
                <wp:start x="0" y="0"/>
                <wp:lineTo x="0" y="21268"/>
                <wp:lineTo x="21471" y="21268"/>
                <wp:lineTo x="21471" y="0"/>
                <wp:lineTo x="0" y="0"/>
              </wp:wrapPolygon>
            </wp:wrapThrough>
            <wp:docPr id="7" name="Рисунок 2" descr="C:\Users\osnauruzbaeva\Pictures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snauruzbaeva\Pictures\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0239" w:rsidRPr="00597AE7" w:rsidRDefault="00660239" w:rsidP="005409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60239" w:rsidRPr="00597AE7" w:rsidRDefault="00660239" w:rsidP="005409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60239" w:rsidRPr="00597AE7" w:rsidRDefault="00660239" w:rsidP="0066023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660239" w:rsidRPr="00597AE7" w:rsidRDefault="00660239" w:rsidP="0066023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A754C8" w:rsidRPr="003A6B3A" w:rsidRDefault="00660239" w:rsidP="00C10C7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3A6B3A">
        <w:rPr>
          <w:rFonts w:ascii="Times New Roman" w:hAnsi="Times New Roman" w:cs="Times New Roman"/>
          <w:sz w:val="20"/>
          <w:szCs w:val="20"/>
        </w:rPr>
        <w:t>Петропавловск, 2016</w:t>
      </w:r>
      <w:r w:rsidR="00A754C8" w:rsidRPr="003A6B3A">
        <w:rPr>
          <w:rFonts w:ascii="Times New Roman" w:hAnsi="Times New Roman" w:cs="Times New Roman"/>
          <w:sz w:val="20"/>
          <w:szCs w:val="20"/>
        </w:rPr>
        <w:br w:type="page"/>
      </w:r>
    </w:p>
    <w:p w:rsidR="006233B9" w:rsidRPr="006233B9" w:rsidRDefault="006233B9" w:rsidP="006233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1580" w:rsidRPr="00597AE7" w:rsidRDefault="006D56BD" w:rsidP="006D5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-2540</wp:posOffset>
            </wp:positionV>
            <wp:extent cx="1364615" cy="1390650"/>
            <wp:effectExtent l="0" t="0" r="0" b="0"/>
            <wp:wrapTight wrapText="bothSides">
              <wp:wrapPolygon edited="0">
                <wp:start x="0" y="0"/>
                <wp:lineTo x="0" y="21304"/>
                <wp:lineTo x="21409" y="21304"/>
                <wp:lineTo x="21409" y="0"/>
                <wp:lineTo x="0" y="0"/>
              </wp:wrapPolygon>
            </wp:wrapTight>
            <wp:docPr id="3" name="Рисунок 3" descr="C:\Users\osnauruzbaeva\AppData\Local\Microsoft\Windows\Temporary Internet Files\Content.Word\55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snauruzbaeva\AppData\Local\Microsoft\Windows\Temporary Internet Files\Content.Word\555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61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84FAC" w:rsidRDefault="00484FAC" w:rsidP="006D56BD">
      <w:pPr>
        <w:jc w:val="both"/>
        <w:rPr>
          <w:rFonts w:ascii="Times New Roman" w:hAnsi="Times New Roman" w:cs="Times New Roman"/>
          <w:sz w:val="26"/>
          <w:szCs w:val="26"/>
        </w:rPr>
      </w:pPr>
      <w:r w:rsidRPr="00A10426">
        <w:rPr>
          <w:rFonts w:ascii="Times New Roman" w:hAnsi="Times New Roman" w:cs="Times New Roman"/>
          <w:b/>
          <w:sz w:val="26"/>
          <w:szCs w:val="26"/>
        </w:rPr>
        <w:t>Целью</w:t>
      </w:r>
      <w:r>
        <w:rPr>
          <w:rFonts w:ascii="Times New Roman" w:hAnsi="Times New Roman" w:cs="Times New Roman"/>
          <w:sz w:val="26"/>
          <w:szCs w:val="26"/>
        </w:rPr>
        <w:t xml:space="preserve"> семинара является обобщение и акт</w:t>
      </w:r>
      <w:r w:rsidR="0094451F">
        <w:rPr>
          <w:rFonts w:ascii="Times New Roman" w:hAnsi="Times New Roman" w:cs="Times New Roman"/>
          <w:sz w:val="26"/>
          <w:szCs w:val="26"/>
        </w:rPr>
        <w:t xml:space="preserve">уализация </w:t>
      </w:r>
      <w:r>
        <w:rPr>
          <w:rFonts w:ascii="Times New Roman" w:hAnsi="Times New Roman" w:cs="Times New Roman"/>
          <w:sz w:val="26"/>
          <w:szCs w:val="26"/>
        </w:rPr>
        <w:t>знаний</w:t>
      </w:r>
      <w:r w:rsidR="00F36830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об обучении ориентированном на </w:t>
      </w:r>
      <w:r w:rsidR="00AC3AC1">
        <w:rPr>
          <w:rFonts w:ascii="Times New Roman" w:hAnsi="Times New Roman" w:cs="Times New Roman"/>
          <w:sz w:val="26"/>
          <w:szCs w:val="26"/>
        </w:rPr>
        <w:t>студентов</w:t>
      </w:r>
      <w:r w:rsidR="00F36830">
        <w:rPr>
          <w:rFonts w:ascii="Times New Roman" w:hAnsi="Times New Roman" w:cs="Times New Roman"/>
          <w:sz w:val="26"/>
          <w:szCs w:val="26"/>
        </w:rPr>
        <w:t>. Рассмотрение путей</w:t>
      </w:r>
      <w:r>
        <w:rPr>
          <w:rFonts w:ascii="Times New Roman" w:hAnsi="Times New Roman" w:cs="Times New Roman"/>
          <w:sz w:val="26"/>
          <w:szCs w:val="26"/>
        </w:rPr>
        <w:t xml:space="preserve"> реализации принципов </w:t>
      </w:r>
      <w:proofErr w:type="spellStart"/>
      <w:r>
        <w:rPr>
          <w:rFonts w:ascii="Times New Roman" w:hAnsi="Times New Roman" w:cs="Times New Roman"/>
          <w:sz w:val="26"/>
          <w:szCs w:val="26"/>
        </w:rPr>
        <w:t>студентоориентированного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подхода в процессе подготовки </w:t>
      </w:r>
      <w:r w:rsidR="00AC3AC1">
        <w:rPr>
          <w:rFonts w:ascii="Times New Roman" w:hAnsi="Times New Roman" w:cs="Times New Roman"/>
          <w:sz w:val="26"/>
          <w:szCs w:val="26"/>
        </w:rPr>
        <w:t>специалистов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84FAC" w:rsidRDefault="00484FAC" w:rsidP="00484FAC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84FAC" w:rsidRDefault="00484FAC" w:rsidP="00484FAC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414F4">
        <w:rPr>
          <w:rFonts w:ascii="Times New Roman" w:hAnsi="Times New Roman" w:cs="Times New Roman"/>
          <w:b/>
          <w:sz w:val="26"/>
          <w:szCs w:val="26"/>
        </w:rPr>
        <w:t>Рекомендации семинара:</w:t>
      </w:r>
    </w:p>
    <w:p w:rsidR="00484FAC" w:rsidRDefault="00484FAC" w:rsidP="00484FAC">
      <w:pPr>
        <w:pStyle w:val="a6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467CD">
        <w:rPr>
          <w:rFonts w:ascii="Times New Roman" w:hAnsi="Times New Roman" w:cs="Times New Roman"/>
          <w:sz w:val="26"/>
          <w:szCs w:val="26"/>
        </w:rPr>
        <w:t>Пров</w:t>
      </w:r>
      <w:r w:rsidR="00AC3AC1">
        <w:rPr>
          <w:rFonts w:ascii="Times New Roman" w:hAnsi="Times New Roman" w:cs="Times New Roman"/>
          <w:sz w:val="26"/>
          <w:szCs w:val="26"/>
        </w:rPr>
        <w:t>едение</w:t>
      </w:r>
      <w:r w:rsidRPr="00C467CD">
        <w:rPr>
          <w:rFonts w:ascii="Times New Roman" w:hAnsi="Times New Roman" w:cs="Times New Roman"/>
          <w:sz w:val="26"/>
          <w:szCs w:val="26"/>
        </w:rPr>
        <w:t xml:space="preserve"> семинар</w:t>
      </w:r>
      <w:r w:rsidR="00AC3AC1">
        <w:rPr>
          <w:rFonts w:ascii="Times New Roman" w:hAnsi="Times New Roman" w:cs="Times New Roman"/>
          <w:sz w:val="26"/>
          <w:szCs w:val="26"/>
        </w:rPr>
        <w:t>ов</w:t>
      </w:r>
      <w:r w:rsidRPr="00C467CD">
        <w:rPr>
          <w:rFonts w:ascii="Times New Roman" w:hAnsi="Times New Roman" w:cs="Times New Roman"/>
          <w:sz w:val="26"/>
          <w:szCs w:val="26"/>
        </w:rPr>
        <w:t xml:space="preserve"> и встреч по разъяснению прав</w:t>
      </w:r>
      <w:r>
        <w:rPr>
          <w:rFonts w:ascii="Times New Roman" w:hAnsi="Times New Roman" w:cs="Times New Roman"/>
          <w:sz w:val="26"/>
          <w:szCs w:val="26"/>
        </w:rPr>
        <w:t xml:space="preserve"> и ответственност</w:t>
      </w:r>
      <w:r w:rsidR="00AC3AC1">
        <w:rPr>
          <w:rFonts w:ascii="Times New Roman" w:hAnsi="Times New Roman" w:cs="Times New Roman"/>
          <w:sz w:val="26"/>
          <w:szCs w:val="26"/>
        </w:rPr>
        <w:t>ей</w:t>
      </w:r>
      <w:r w:rsidR="0094451F">
        <w:rPr>
          <w:rFonts w:ascii="Times New Roman" w:hAnsi="Times New Roman" w:cs="Times New Roman"/>
          <w:sz w:val="26"/>
          <w:szCs w:val="26"/>
        </w:rPr>
        <w:t>, многообразию возможностей.</w:t>
      </w:r>
    </w:p>
    <w:p w:rsidR="00AC3AC1" w:rsidRPr="00AC3AC1" w:rsidRDefault="00AC3AC1" w:rsidP="00AC3AC1">
      <w:pPr>
        <w:pStyle w:val="a6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Вовлечение студентов в академическ</w:t>
      </w:r>
      <w:r w:rsidR="0094451F">
        <w:rPr>
          <w:rFonts w:ascii="Times New Roman" w:hAnsi="Times New Roman" w:cs="Times New Roman"/>
          <w:sz w:val="26"/>
          <w:szCs w:val="26"/>
        </w:rPr>
        <w:t xml:space="preserve">ие процессы и органы </w:t>
      </w:r>
      <w:r w:rsidR="0083550A">
        <w:rPr>
          <w:rFonts w:ascii="Times New Roman" w:hAnsi="Times New Roman" w:cs="Times New Roman"/>
          <w:sz w:val="26"/>
          <w:szCs w:val="26"/>
        </w:rPr>
        <w:t>само</w:t>
      </w:r>
      <w:r w:rsidR="0094451F">
        <w:rPr>
          <w:rFonts w:ascii="Times New Roman" w:hAnsi="Times New Roman" w:cs="Times New Roman"/>
          <w:sz w:val="26"/>
          <w:szCs w:val="26"/>
        </w:rPr>
        <w:t>управления.</w:t>
      </w:r>
    </w:p>
    <w:p w:rsidR="00484FAC" w:rsidRDefault="00484FAC" w:rsidP="00484FAC">
      <w:pPr>
        <w:pStyle w:val="a6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Развитие института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тьюторства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менторства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эдвайзерства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484FAC" w:rsidRDefault="00484FAC" w:rsidP="00484FAC">
      <w:pPr>
        <w:pStyle w:val="a6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Внедрение новых технологий обучения, повышающих интенсивность обучения.</w:t>
      </w:r>
    </w:p>
    <w:p w:rsidR="00F61580" w:rsidRPr="002B02ED" w:rsidRDefault="00F61580" w:rsidP="00913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1009" w:rsidRPr="002B02ED" w:rsidRDefault="001D1009" w:rsidP="00913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1009" w:rsidRPr="002B02ED" w:rsidRDefault="001D1009" w:rsidP="00913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463F" w:rsidRDefault="00A2463F" w:rsidP="00913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EF8" w:rsidRDefault="001C4EF8" w:rsidP="009139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1399" w:rsidRDefault="003D4D58" w:rsidP="001D10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2463F">
        <w:rPr>
          <w:rFonts w:ascii="Times New Roman" w:hAnsi="Times New Roman" w:cs="Times New Roman"/>
          <w:b/>
          <w:sz w:val="28"/>
          <w:szCs w:val="28"/>
        </w:rPr>
        <w:lastRenderedPageBreak/>
        <w:t>Программа</w:t>
      </w:r>
    </w:p>
    <w:p w:rsidR="001D1009" w:rsidRPr="001D1009" w:rsidRDefault="001D1009" w:rsidP="001D10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a3"/>
        <w:tblW w:w="0" w:type="auto"/>
        <w:tblLook w:val="04A0"/>
      </w:tblPr>
      <w:tblGrid>
        <w:gridCol w:w="1101"/>
        <w:gridCol w:w="3827"/>
      </w:tblGrid>
      <w:tr w:rsidR="00F7773C" w:rsidRPr="00F7773C" w:rsidTr="007C1FE9">
        <w:tc>
          <w:tcPr>
            <w:tcW w:w="1101" w:type="dxa"/>
          </w:tcPr>
          <w:p w:rsidR="00F7773C" w:rsidRPr="00F7773C" w:rsidRDefault="00F7773C" w:rsidP="007C1FE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73C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827" w:type="dxa"/>
          </w:tcPr>
          <w:p w:rsidR="00F7773C" w:rsidRPr="00F7773C" w:rsidRDefault="00F7773C" w:rsidP="007C1FE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73C"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Тематика. Выступающие</w:t>
            </w:r>
          </w:p>
        </w:tc>
      </w:tr>
      <w:tr w:rsidR="00F7773C" w:rsidRPr="00F7773C" w:rsidTr="007C1FE9">
        <w:tc>
          <w:tcPr>
            <w:tcW w:w="1101" w:type="dxa"/>
          </w:tcPr>
          <w:p w:rsidR="00F7773C" w:rsidRPr="00F7773C" w:rsidRDefault="00F7773C" w:rsidP="007C1F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73C">
              <w:rPr>
                <w:rFonts w:ascii="Times New Roman" w:hAnsi="Times New Roman" w:cs="Times New Roman"/>
                <w:sz w:val="24"/>
                <w:szCs w:val="24"/>
              </w:rPr>
              <w:t>14.30-14.35</w:t>
            </w:r>
          </w:p>
          <w:p w:rsidR="00F7773C" w:rsidRPr="00F7773C" w:rsidRDefault="00F7773C" w:rsidP="007C1F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D1009" w:rsidRPr="002B02ED" w:rsidRDefault="00F7773C" w:rsidP="007C1F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7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Вступительное слово</w:t>
            </w:r>
            <w:r w:rsidR="0094451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F7773C" w:rsidRPr="00F7773C" w:rsidRDefault="0094451F" w:rsidP="007C1F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и.о. проректора по АВ Мухамеджанова А.Т.</w:t>
            </w:r>
          </w:p>
        </w:tc>
      </w:tr>
      <w:tr w:rsidR="00F7773C" w:rsidRPr="00F7773C" w:rsidTr="007C1FE9">
        <w:tc>
          <w:tcPr>
            <w:tcW w:w="1101" w:type="dxa"/>
          </w:tcPr>
          <w:p w:rsidR="00F7773C" w:rsidRPr="00F7773C" w:rsidRDefault="00F7773C" w:rsidP="007C1F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73C">
              <w:rPr>
                <w:rFonts w:ascii="Times New Roman" w:hAnsi="Times New Roman" w:cs="Times New Roman"/>
                <w:sz w:val="24"/>
                <w:szCs w:val="24"/>
              </w:rPr>
              <w:t>14.35- 14.45</w:t>
            </w:r>
          </w:p>
        </w:tc>
        <w:tc>
          <w:tcPr>
            <w:tcW w:w="3827" w:type="dxa"/>
          </w:tcPr>
          <w:p w:rsidR="00F7773C" w:rsidRPr="001D1009" w:rsidRDefault="002009BB" w:rsidP="007C1F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Образование в век глобализации</w:t>
            </w:r>
            <w:r w:rsidR="001C4E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proofErr w:type="spellStart"/>
            <w:r w:rsidR="001C4E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студентоориентированное</w:t>
            </w:r>
            <w:proofErr w:type="spellEnd"/>
            <w:r w:rsidR="003A61C2" w:rsidRPr="003A61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1C4EF8" w:rsidRPr="001C4E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обучение</w:t>
            </w:r>
            <w:r w:rsidR="00F7773C" w:rsidRPr="00F7773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gramStart"/>
            <w:r w:rsidR="00F7773C" w:rsidRPr="00F7773C">
              <w:rPr>
                <w:rFonts w:ascii="Times New Roman" w:hAnsi="Times New Roman" w:cs="Times New Roman"/>
                <w:sz w:val="24"/>
                <w:szCs w:val="24"/>
              </w:rPr>
              <w:t>ру</w:t>
            </w:r>
            <w:proofErr w:type="gramEnd"/>
            <w:r w:rsidR="00F7773C" w:rsidRPr="00F7773C">
              <w:rPr>
                <w:rFonts w:ascii="Times New Roman" w:hAnsi="Times New Roman" w:cs="Times New Roman"/>
                <w:sz w:val="24"/>
                <w:szCs w:val="24"/>
              </w:rPr>
              <w:t xml:space="preserve">ководитель УМО </w:t>
            </w:r>
            <w:proofErr w:type="spellStart"/>
            <w:r w:rsidR="00F7773C" w:rsidRPr="00F7773C">
              <w:rPr>
                <w:rFonts w:ascii="Times New Roman" w:hAnsi="Times New Roman" w:cs="Times New Roman"/>
                <w:sz w:val="24"/>
                <w:szCs w:val="24"/>
              </w:rPr>
              <w:t>Какпанова</w:t>
            </w:r>
            <w:proofErr w:type="spellEnd"/>
            <w:r w:rsidR="00F7773C" w:rsidRPr="00F7773C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</w:tr>
      <w:tr w:rsidR="00F7773C" w:rsidRPr="00F7773C" w:rsidTr="007C1FE9">
        <w:tc>
          <w:tcPr>
            <w:tcW w:w="1101" w:type="dxa"/>
          </w:tcPr>
          <w:p w:rsidR="00F7773C" w:rsidRPr="00F7773C" w:rsidRDefault="00F7773C" w:rsidP="007C1F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73C">
              <w:rPr>
                <w:rFonts w:ascii="Times New Roman" w:hAnsi="Times New Roman" w:cs="Times New Roman"/>
                <w:sz w:val="24"/>
                <w:szCs w:val="24"/>
              </w:rPr>
              <w:t>14.45-</w:t>
            </w:r>
          </w:p>
          <w:p w:rsidR="00F7773C" w:rsidRPr="00F7773C" w:rsidRDefault="00F7773C" w:rsidP="007C1F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73C">
              <w:rPr>
                <w:rFonts w:ascii="Times New Roman" w:hAnsi="Times New Roman" w:cs="Times New Roman"/>
                <w:sz w:val="24"/>
                <w:szCs w:val="24"/>
              </w:rPr>
              <w:t>14.55</w:t>
            </w:r>
          </w:p>
          <w:p w:rsidR="00F7773C" w:rsidRPr="00F7773C" w:rsidRDefault="00F7773C" w:rsidP="007C1F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F7773C" w:rsidRPr="00F7773C" w:rsidRDefault="00F7773C" w:rsidP="007C1F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77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Студентоориентированное</w:t>
            </w:r>
            <w:proofErr w:type="spellEnd"/>
            <w:r w:rsidRPr="00F777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обучение как одно из основных направлений работы вуза</w:t>
            </w:r>
            <w:r w:rsidRPr="00F7773C">
              <w:rPr>
                <w:rFonts w:ascii="Times New Roman" w:hAnsi="Times New Roman" w:cs="Times New Roman"/>
                <w:sz w:val="24"/>
                <w:szCs w:val="24"/>
              </w:rPr>
              <w:t xml:space="preserve">– руководитель ОР </w:t>
            </w:r>
            <w:proofErr w:type="spellStart"/>
            <w:r w:rsidRPr="00F7773C">
              <w:rPr>
                <w:rFonts w:ascii="Times New Roman" w:hAnsi="Times New Roman" w:cs="Times New Roman"/>
                <w:sz w:val="24"/>
                <w:szCs w:val="24"/>
              </w:rPr>
              <w:t>Уазирова</w:t>
            </w:r>
            <w:proofErr w:type="spellEnd"/>
            <w:r w:rsidRPr="00F7773C">
              <w:rPr>
                <w:rFonts w:ascii="Times New Roman" w:hAnsi="Times New Roman" w:cs="Times New Roman"/>
                <w:sz w:val="24"/>
                <w:szCs w:val="24"/>
              </w:rPr>
              <w:t xml:space="preserve"> Г.Н.</w:t>
            </w:r>
          </w:p>
        </w:tc>
      </w:tr>
      <w:tr w:rsidR="00F7773C" w:rsidRPr="00F7773C" w:rsidTr="007C1FE9">
        <w:tc>
          <w:tcPr>
            <w:tcW w:w="1101" w:type="dxa"/>
          </w:tcPr>
          <w:p w:rsidR="00F7773C" w:rsidRPr="00F7773C" w:rsidRDefault="00F7773C" w:rsidP="007C1F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73C">
              <w:rPr>
                <w:rFonts w:ascii="Times New Roman" w:hAnsi="Times New Roman" w:cs="Times New Roman"/>
                <w:sz w:val="24"/>
                <w:szCs w:val="24"/>
              </w:rPr>
              <w:t>14.55-</w:t>
            </w:r>
          </w:p>
          <w:p w:rsidR="00F7773C" w:rsidRPr="00F7773C" w:rsidRDefault="00F7773C" w:rsidP="007C1F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73C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3827" w:type="dxa"/>
          </w:tcPr>
          <w:p w:rsidR="00F7773C" w:rsidRPr="001D1009" w:rsidRDefault="0094451F" w:rsidP="007C1F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Реализация принципов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студенто</w:t>
            </w:r>
            <w:r w:rsidR="00F7773C" w:rsidRPr="00F777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ориентированного</w:t>
            </w:r>
            <w:proofErr w:type="spellEnd"/>
            <w:r w:rsidR="00F7773C" w:rsidRPr="00F777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подхода в процессе профессиональной подготовки студентов в условиях университетского образования (на примере специальностей кафедры ПП)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зав. кафедрой</w:t>
            </w:r>
            <w:r w:rsidR="00F7773C" w:rsidRPr="00F7773C">
              <w:rPr>
                <w:rFonts w:ascii="Times New Roman" w:hAnsi="Times New Roman" w:cs="Times New Roman"/>
                <w:sz w:val="24"/>
                <w:szCs w:val="24"/>
              </w:rPr>
              <w:t xml:space="preserve"> ПП, к.п.н. </w:t>
            </w:r>
            <w:proofErr w:type="spellStart"/>
            <w:r w:rsidR="00F7773C" w:rsidRPr="00F7773C">
              <w:rPr>
                <w:rFonts w:ascii="Times New Roman" w:hAnsi="Times New Roman" w:cs="Times New Roman"/>
                <w:sz w:val="24"/>
                <w:szCs w:val="24"/>
              </w:rPr>
              <w:t>Иманов</w:t>
            </w:r>
            <w:proofErr w:type="spellEnd"/>
            <w:r w:rsidR="00F7773C" w:rsidRPr="00F7773C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</w:tr>
      <w:tr w:rsidR="00F7773C" w:rsidRPr="00F7773C" w:rsidTr="007C1FE9">
        <w:tc>
          <w:tcPr>
            <w:tcW w:w="1101" w:type="dxa"/>
          </w:tcPr>
          <w:p w:rsidR="00F7773C" w:rsidRPr="00F7773C" w:rsidRDefault="00F7773C" w:rsidP="007C1F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73C">
              <w:rPr>
                <w:rFonts w:ascii="Times New Roman" w:hAnsi="Times New Roman" w:cs="Times New Roman"/>
                <w:sz w:val="24"/>
                <w:szCs w:val="24"/>
              </w:rPr>
              <w:t>15.05-15.15</w:t>
            </w:r>
          </w:p>
        </w:tc>
        <w:tc>
          <w:tcPr>
            <w:tcW w:w="3827" w:type="dxa"/>
          </w:tcPr>
          <w:p w:rsidR="00F7773C" w:rsidRPr="00F7773C" w:rsidRDefault="00F7773C" w:rsidP="007C1FE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777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Студентоориентированный</w:t>
            </w:r>
            <w:proofErr w:type="spellEnd"/>
            <w:r w:rsidRPr="00F777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подход в организации практик и трудоустройства</w:t>
            </w:r>
            <w:r w:rsidRPr="00F7773C">
              <w:rPr>
                <w:rFonts w:ascii="Times New Roman" w:hAnsi="Times New Roman" w:cs="Times New Roman"/>
                <w:sz w:val="24"/>
                <w:szCs w:val="24"/>
              </w:rPr>
              <w:t xml:space="preserve"> – руководитель </w:t>
            </w:r>
            <w:proofErr w:type="spellStart"/>
            <w:r w:rsidRPr="00F7773C">
              <w:rPr>
                <w:rFonts w:ascii="Times New Roman" w:hAnsi="Times New Roman" w:cs="Times New Roman"/>
                <w:sz w:val="24"/>
                <w:szCs w:val="24"/>
              </w:rPr>
              <w:t>ОППиТ</w:t>
            </w:r>
            <w:proofErr w:type="spellEnd"/>
            <w:r w:rsidR="003A61C2" w:rsidRPr="003A61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73C">
              <w:rPr>
                <w:rFonts w:ascii="Times New Roman" w:hAnsi="Times New Roman" w:cs="Times New Roman"/>
                <w:sz w:val="24"/>
                <w:szCs w:val="24"/>
              </w:rPr>
              <w:t>Побежук</w:t>
            </w:r>
            <w:proofErr w:type="spellEnd"/>
            <w:r w:rsidRPr="00F7773C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</w:tc>
      </w:tr>
      <w:tr w:rsidR="00F7773C" w:rsidRPr="00F7773C" w:rsidTr="007C1FE9">
        <w:tc>
          <w:tcPr>
            <w:tcW w:w="1101" w:type="dxa"/>
          </w:tcPr>
          <w:p w:rsidR="00F7773C" w:rsidRPr="00F7773C" w:rsidRDefault="00F7773C" w:rsidP="007C1F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73C">
              <w:rPr>
                <w:rFonts w:ascii="Times New Roman" w:hAnsi="Times New Roman" w:cs="Times New Roman"/>
                <w:sz w:val="24"/>
                <w:szCs w:val="24"/>
              </w:rPr>
              <w:t>15.15-15.30</w:t>
            </w:r>
          </w:p>
        </w:tc>
        <w:tc>
          <w:tcPr>
            <w:tcW w:w="3827" w:type="dxa"/>
          </w:tcPr>
          <w:p w:rsidR="00F7773C" w:rsidRPr="001D1009" w:rsidRDefault="00F7773C" w:rsidP="007C1F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7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Роль академической мобильности в </w:t>
            </w:r>
            <w:proofErr w:type="spellStart"/>
            <w:r w:rsidRPr="00F777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студентоориентированном</w:t>
            </w:r>
            <w:proofErr w:type="spellEnd"/>
            <w:r w:rsidRPr="00F777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обучении</w:t>
            </w:r>
            <w:r w:rsidRPr="00F7773C">
              <w:rPr>
                <w:rFonts w:ascii="Times New Roman" w:hAnsi="Times New Roman" w:cs="Times New Roman"/>
                <w:sz w:val="24"/>
                <w:szCs w:val="24"/>
              </w:rPr>
              <w:t xml:space="preserve"> – руководитель </w:t>
            </w:r>
            <w:proofErr w:type="spellStart"/>
            <w:r w:rsidRPr="00F7773C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  <w:r w:rsidR="003A61C2" w:rsidRPr="003A61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73C">
              <w:rPr>
                <w:rFonts w:ascii="Times New Roman" w:hAnsi="Times New Roman" w:cs="Times New Roman"/>
                <w:sz w:val="24"/>
                <w:szCs w:val="24"/>
              </w:rPr>
              <w:t>Калганова</w:t>
            </w:r>
            <w:proofErr w:type="spellEnd"/>
            <w:r w:rsidRPr="00F7773C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F7773C" w:rsidRPr="00F7773C" w:rsidTr="007C1FE9">
        <w:tc>
          <w:tcPr>
            <w:tcW w:w="1101" w:type="dxa"/>
          </w:tcPr>
          <w:p w:rsidR="00F7773C" w:rsidRPr="00F7773C" w:rsidRDefault="00F7773C" w:rsidP="007C1F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73C">
              <w:rPr>
                <w:rFonts w:ascii="Times New Roman" w:hAnsi="Times New Roman" w:cs="Times New Roman"/>
                <w:sz w:val="24"/>
                <w:szCs w:val="24"/>
              </w:rPr>
              <w:t>15.30-16.00</w:t>
            </w:r>
          </w:p>
        </w:tc>
        <w:tc>
          <w:tcPr>
            <w:tcW w:w="3827" w:type="dxa"/>
          </w:tcPr>
          <w:p w:rsidR="001D1009" w:rsidRPr="002B02ED" w:rsidRDefault="00F36830" w:rsidP="00F36830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Работа в группах. </w:t>
            </w:r>
            <w:r w:rsidR="00F7773C" w:rsidRPr="00F777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Среда </w:t>
            </w:r>
            <w:proofErr w:type="spellStart"/>
            <w:r w:rsidR="00F7773C" w:rsidRPr="00F777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студ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ентоориентированного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обучения</w:t>
            </w:r>
            <w:r w:rsidRPr="00F36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– </w:t>
            </w:r>
            <w:r w:rsidRPr="001D100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УМО </w:t>
            </w:r>
          </w:p>
          <w:p w:rsidR="00F7773C" w:rsidRPr="00F7773C" w:rsidRDefault="00F36830" w:rsidP="00F368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1009">
              <w:rPr>
                <w:rFonts w:ascii="Times New Roman" w:hAnsi="Times New Roman" w:cs="Times New Roman"/>
                <w:sz w:val="24"/>
                <w:szCs w:val="24"/>
              </w:rPr>
              <w:t>Какпанова</w:t>
            </w:r>
            <w:proofErr w:type="spellEnd"/>
            <w:r w:rsidRPr="001D1009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</w:tr>
    </w:tbl>
    <w:p w:rsidR="001C4EF8" w:rsidRDefault="001C4EF8" w:rsidP="00AA2603"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1D1009" w:rsidRPr="001D1009" w:rsidRDefault="001D1009" w:rsidP="00AA2603"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484FAC" w:rsidRPr="00484FAC" w:rsidRDefault="00484FAC" w:rsidP="00484FAC">
      <w:pPr>
        <w:pStyle w:val="a6"/>
        <w:ind w:left="426"/>
        <w:rPr>
          <w:rFonts w:ascii="Times New Roman" w:hAnsi="Times New Roman" w:cs="Times New Roman"/>
          <w:b/>
          <w:sz w:val="28"/>
          <w:szCs w:val="28"/>
        </w:rPr>
      </w:pPr>
      <w:r w:rsidRPr="00484FAC">
        <w:rPr>
          <w:rFonts w:ascii="Times New Roman" w:hAnsi="Times New Roman" w:cs="Times New Roman"/>
          <w:b/>
          <w:sz w:val="28"/>
          <w:szCs w:val="28"/>
        </w:rPr>
        <w:lastRenderedPageBreak/>
        <w:t>От развития концепции к достижению результатов</w:t>
      </w:r>
    </w:p>
    <w:p w:rsidR="00484FAC" w:rsidRPr="00484FAC" w:rsidRDefault="00D02C9F" w:rsidP="00484FAC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C9F">
        <w:rPr>
          <w:noProof/>
          <w:lang w:eastAsia="ru-RU"/>
        </w:rPr>
        <w:pict>
          <v:shapetype id="_x0000_t182" coordsize="21600,21600" o:spt="182" adj="6480,8640,6171" path="m10800,l@0@2@1@2@1@6@7@6@7@5,0@8@7,21600@7@9@10@9@10,21600,21600@8@10@5@10@6@4@6@4@2@3@2xe">
            <v:stroke joinstyle="miter"/>
            <v:formulas>
              <v:f eqn="val #0"/>
              <v:f eqn="val #1"/>
              <v:f eqn="val #2"/>
              <v:f eqn="sum 21600 0 #0"/>
              <v:f eqn="sum 21600 0 #1"/>
              <v:f eqn="prod @0 21600 @3"/>
              <v:f eqn="prod @1 21600 @3"/>
              <v:f eqn="prod @2 @3 21600"/>
              <v:f eqn="prod 10800 21600 @3"/>
              <v:f eqn="prod @4 21600 @3"/>
              <v:f eqn="sum 21600 0 @7"/>
              <v:f eqn="sum @5 0 @8"/>
              <v:f eqn="sum @6 0 @8"/>
              <v:f eqn="prod @12 @7 @11"/>
              <v:f eqn="sum 21600 0 @13"/>
              <v:f eqn="sum @0 0 10800"/>
              <v:f eqn="sum @1 0 10800"/>
              <v:f eqn="prod @2 @16 @15"/>
            </v:formulas>
            <v:path o:connecttype="custom" o:connectlocs="10800,0;0,@8;10800,@9;21600,@8" o:connectangles="270,180,90,0" textboxrect="@13,@6,@14,@9;@1,@17,@4,@9"/>
            <v:handles>
              <v:h position="#0,topLeft" xrange="@2,@1"/>
              <v:h position="#1,#2" xrange="@0,10800" yrange="0,@5"/>
            </v:handles>
          </v:shapetype>
          <v:shape id="_x0000_s1051" type="#_x0000_t182" style="position:absolute;left:0;text-align:left;margin-left:86.4pt;margin-top:14.3pt;width:43.5pt;height:48.75pt;rotation:180;z-index:251683840" adj="7224"/>
        </w:pict>
      </w:r>
      <w:r w:rsidRPr="00D02C9F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left:0;text-align:left;margin-left:129.9pt;margin-top:15.15pt;width:106.5pt;height:25.5pt;z-index:251679744">
            <v:textbox style="mso-next-textbox:#_x0000_s1047">
              <w:txbxContent>
                <w:p w:rsidR="00484FAC" w:rsidRPr="00747A18" w:rsidRDefault="00484FAC" w:rsidP="00484FA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47A1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Преподаватель</w:t>
                  </w:r>
                </w:p>
              </w:txbxContent>
            </v:textbox>
          </v:shape>
        </w:pict>
      </w:r>
      <w:r w:rsidRPr="00D02C9F">
        <w:rPr>
          <w:noProof/>
          <w:lang w:eastAsia="ru-RU"/>
        </w:rPr>
        <w:pict>
          <v:shape id="_x0000_s1046" type="#_x0000_t202" style="position:absolute;left:0;text-align:left;margin-left:-1.35pt;margin-top:16.65pt;width:87pt;height:25.5pt;z-index:251678720">
            <v:textbox style="mso-next-textbox:#_x0000_s1046">
              <w:txbxContent>
                <w:p w:rsidR="00484FAC" w:rsidRPr="00747A18" w:rsidRDefault="00484FAC" w:rsidP="00484FA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47A1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Студент</w:t>
                  </w:r>
                </w:p>
              </w:txbxContent>
            </v:textbox>
          </v:shape>
        </w:pict>
      </w:r>
    </w:p>
    <w:p w:rsidR="00484FAC" w:rsidRPr="00484FAC" w:rsidRDefault="00484FAC" w:rsidP="00484FAC">
      <w:pPr>
        <w:ind w:left="360"/>
        <w:rPr>
          <w:rFonts w:ascii="Times New Roman" w:hAnsi="Times New Roman" w:cs="Times New Roman"/>
        </w:rPr>
      </w:pPr>
    </w:p>
    <w:p w:rsidR="00484FAC" w:rsidRPr="00484FAC" w:rsidRDefault="00D02C9F" w:rsidP="00484FAC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048" type="#_x0000_t202" style="position:absolute;left:0;text-align:left;margin-left:-.6pt;margin-top:13.5pt;width:218.25pt;height:233.15pt;z-index:251680768">
            <v:textbox style="mso-next-textbox:#_x0000_s1048">
              <w:txbxContent>
                <w:p w:rsidR="00484FAC" w:rsidRPr="00747A18" w:rsidRDefault="00484FAC" w:rsidP="00484FA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47A1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Способность к выбору</w:t>
                  </w:r>
                </w:p>
                <w:p w:rsidR="00484FAC" w:rsidRPr="00747A18" w:rsidRDefault="00484FAC" w:rsidP="00484FA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47A1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Самокритичность</w:t>
                  </w:r>
                </w:p>
                <w:p w:rsidR="00484FAC" w:rsidRPr="00747A18" w:rsidRDefault="00484FAC" w:rsidP="00484FA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47A1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Саморазвитие</w:t>
                  </w:r>
                </w:p>
                <w:p w:rsidR="00484FAC" w:rsidRPr="00747A18" w:rsidRDefault="00484FAC" w:rsidP="00484FA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47A1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Оценка деятельности</w:t>
                  </w:r>
                </w:p>
                <w:p w:rsidR="00484FAC" w:rsidRPr="00747A18" w:rsidRDefault="00484FAC" w:rsidP="00484FA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47A1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Творчество</w:t>
                  </w:r>
                </w:p>
                <w:p w:rsidR="00484FAC" w:rsidRPr="00747A18" w:rsidRDefault="00484FAC" w:rsidP="00484FA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47A1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Ответственность</w:t>
                  </w:r>
                </w:p>
                <w:p w:rsidR="00484FAC" w:rsidRPr="00747A18" w:rsidRDefault="00484FAC" w:rsidP="00484FA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747A1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Субъектность</w:t>
                  </w:r>
                  <w:proofErr w:type="spellEnd"/>
                </w:p>
                <w:p w:rsidR="00484FAC" w:rsidRPr="00747A18" w:rsidRDefault="00484FAC" w:rsidP="00484FA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47A1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Формирование образа «Я»</w:t>
                  </w:r>
                </w:p>
                <w:p w:rsidR="00484FAC" w:rsidRDefault="00484FAC" w:rsidP="00484FAC">
                  <w:pPr>
                    <w:jc w:val="center"/>
                  </w:pPr>
                </w:p>
              </w:txbxContent>
            </v:textbox>
          </v:shape>
        </w:pict>
      </w:r>
    </w:p>
    <w:p w:rsidR="00484FAC" w:rsidRPr="00484FAC" w:rsidRDefault="00484FAC" w:rsidP="00484FAC">
      <w:pPr>
        <w:pStyle w:val="a6"/>
        <w:numPr>
          <w:ilvl w:val="0"/>
          <w:numId w:val="9"/>
        </w:numPr>
        <w:rPr>
          <w:rFonts w:ascii="Times New Roman" w:hAnsi="Times New Roman" w:cs="Times New Roman"/>
        </w:rPr>
      </w:pPr>
    </w:p>
    <w:p w:rsidR="00484FAC" w:rsidRPr="00484FAC" w:rsidRDefault="00484FAC" w:rsidP="00484FAC">
      <w:pPr>
        <w:pStyle w:val="a6"/>
        <w:numPr>
          <w:ilvl w:val="0"/>
          <w:numId w:val="9"/>
        </w:numPr>
        <w:rPr>
          <w:rFonts w:ascii="Times New Roman" w:hAnsi="Times New Roman" w:cs="Times New Roman"/>
        </w:rPr>
      </w:pPr>
    </w:p>
    <w:p w:rsidR="00484FAC" w:rsidRPr="00484FAC" w:rsidRDefault="00484FAC" w:rsidP="00484FAC">
      <w:pPr>
        <w:pStyle w:val="a6"/>
        <w:numPr>
          <w:ilvl w:val="0"/>
          <w:numId w:val="9"/>
        </w:numPr>
        <w:rPr>
          <w:rFonts w:ascii="Times New Roman" w:hAnsi="Times New Roman" w:cs="Times New Roman"/>
        </w:rPr>
      </w:pPr>
    </w:p>
    <w:p w:rsidR="00484FAC" w:rsidRPr="00484FAC" w:rsidRDefault="00484FAC" w:rsidP="00484FAC">
      <w:pPr>
        <w:pStyle w:val="a6"/>
        <w:numPr>
          <w:ilvl w:val="0"/>
          <w:numId w:val="9"/>
        </w:numPr>
        <w:rPr>
          <w:rFonts w:ascii="Times New Roman" w:hAnsi="Times New Roman" w:cs="Times New Roman"/>
        </w:rPr>
      </w:pPr>
    </w:p>
    <w:p w:rsidR="00484FAC" w:rsidRPr="00484FAC" w:rsidRDefault="00484FAC" w:rsidP="00484FAC">
      <w:pPr>
        <w:pStyle w:val="a6"/>
        <w:numPr>
          <w:ilvl w:val="0"/>
          <w:numId w:val="9"/>
        </w:numPr>
        <w:rPr>
          <w:rFonts w:ascii="Times New Roman" w:hAnsi="Times New Roman" w:cs="Times New Roman"/>
        </w:rPr>
      </w:pPr>
    </w:p>
    <w:p w:rsidR="00484FAC" w:rsidRPr="00484FAC" w:rsidRDefault="00484FAC" w:rsidP="00484FAC">
      <w:pPr>
        <w:pStyle w:val="a6"/>
        <w:numPr>
          <w:ilvl w:val="0"/>
          <w:numId w:val="9"/>
        </w:numPr>
        <w:jc w:val="center"/>
        <w:rPr>
          <w:rFonts w:ascii="Times New Roman" w:hAnsi="Times New Roman" w:cs="Times New Roman"/>
          <w:sz w:val="28"/>
          <w:szCs w:val="28"/>
        </w:rPr>
      </w:pPr>
    </w:p>
    <w:p w:rsidR="00484FAC" w:rsidRPr="00484FAC" w:rsidRDefault="00484FAC" w:rsidP="00484FAC">
      <w:pPr>
        <w:pStyle w:val="a6"/>
        <w:numPr>
          <w:ilvl w:val="0"/>
          <w:numId w:val="9"/>
        </w:numPr>
        <w:jc w:val="center"/>
        <w:rPr>
          <w:rFonts w:ascii="Times New Roman" w:hAnsi="Times New Roman" w:cs="Times New Roman"/>
          <w:sz w:val="28"/>
          <w:szCs w:val="28"/>
        </w:rPr>
      </w:pPr>
    </w:p>
    <w:p w:rsidR="00484FAC" w:rsidRPr="00484FAC" w:rsidRDefault="00484FAC" w:rsidP="00484FAC">
      <w:pPr>
        <w:pStyle w:val="a6"/>
        <w:numPr>
          <w:ilvl w:val="0"/>
          <w:numId w:val="9"/>
        </w:numPr>
        <w:jc w:val="center"/>
        <w:rPr>
          <w:rFonts w:ascii="Times New Roman" w:hAnsi="Times New Roman" w:cs="Times New Roman"/>
          <w:sz w:val="28"/>
          <w:szCs w:val="28"/>
        </w:rPr>
      </w:pPr>
    </w:p>
    <w:p w:rsidR="00484FAC" w:rsidRPr="00484FAC" w:rsidRDefault="00484FAC" w:rsidP="00484FAC">
      <w:pPr>
        <w:pStyle w:val="a6"/>
        <w:numPr>
          <w:ilvl w:val="0"/>
          <w:numId w:val="9"/>
        </w:numPr>
        <w:jc w:val="center"/>
        <w:rPr>
          <w:rFonts w:ascii="Times New Roman" w:hAnsi="Times New Roman" w:cs="Times New Roman"/>
          <w:sz w:val="28"/>
          <w:szCs w:val="28"/>
        </w:rPr>
      </w:pPr>
    </w:p>
    <w:p w:rsidR="00484FAC" w:rsidRPr="00484FAC" w:rsidRDefault="00484FAC" w:rsidP="00484FAC">
      <w:pPr>
        <w:pStyle w:val="a6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4FAC" w:rsidRPr="00484FAC" w:rsidRDefault="00484FAC" w:rsidP="00484FAC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B66A4" w:rsidRDefault="002B66A4" w:rsidP="002B66A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B66A4" w:rsidRDefault="00D02C9F" w:rsidP="002B66A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left:0;text-align:left;margin-left:88.65pt;margin-top:5.55pt;width:36.75pt;height:38.9pt;z-index:251682816">
            <v:textbox style="layout-flow:vertical-ideographic"/>
          </v:shape>
        </w:pict>
      </w:r>
    </w:p>
    <w:p w:rsidR="002B66A4" w:rsidRDefault="00D02C9F" w:rsidP="002B66A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pict>
          <v:shape id="_x0000_s1049" type="#_x0000_t202" style="position:absolute;left:0;text-align:left;margin-left:-1.35pt;margin-top:17.25pt;width:219pt;height:104.6pt;z-index:251681792">
            <v:textbox style="mso-next-textbox:#_x0000_s1049">
              <w:txbxContent>
                <w:p w:rsidR="00484FAC" w:rsidRPr="00747A18" w:rsidRDefault="002B02ED" w:rsidP="00484FA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КОНКУРЕНТ</w:t>
                  </w:r>
                  <w:bookmarkStart w:id="0" w:name="_GoBack"/>
                  <w:bookmarkEnd w:id="0"/>
                  <w:r w:rsidR="0053051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ОСПОСОБНЫЙ</w:t>
                  </w:r>
                </w:p>
                <w:p w:rsidR="00484FAC" w:rsidRPr="00747A18" w:rsidRDefault="00530513" w:rsidP="00484FA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РЫНКЕ ТРУДА</w:t>
                  </w:r>
                </w:p>
                <w:p w:rsidR="00484FAC" w:rsidRPr="00747A18" w:rsidRDefault="00530513" w:rsidP="00530513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АКТИВНЫЙ И ОТВЕТСТВЕННЫЙ ГРАЖДАНИН</w:t>
                  </w:r>
                </w:p>
              </w:txbxContent>
            </v:textbox>
          </v:shape>
        </w:pict>
      </w:r>
    </w:p>
    <w:p w:rsidR="002B66A4" w:rsidRDefault="002B66A4" w:rsidP="002B66A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84FAC" w:rsidRPr="002B66A4" w:rsidRDefault="00484FAC" w:rsidP="002B66A4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484FAC" w:rsidRPr="002B66A4" w:rsidSect="00BA10FB">
      <w:type w:val="continuous"/>
      <w:pgSz w:w="16838" w:h="11906" w:orient="landscape"/>
      <w:pgMar w:top="567" w:right="536" w:bottom="284" w:left="567" w:header="708" w:footer="708" w:gutter="0"/>
      <w:cols w:num="3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72D19"/>
    <w:multiLevelType w:val="hybridMultilevel"/>
    <w:tmpl w:val="AB08F0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D2CA2"/>
    <w:multiLevelType w:val="hybridMultilevel"/>
    <w:tmpl w:val="EA5A2CE8"/>
    <w:lvl w:ilvl="0" w:tplc="4760B7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C027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7443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7AB6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416A5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422B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27896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66E0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56A15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89E1EA1"/>
    <w:multiLevelType w:val="hybridMultilevel"/>
    <w:tmpl w:val="9A9E1700"/>
    <w:lvl w:ilvl="0" w:tplc="A3440D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2645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2634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2E6B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7694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1E824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5F049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F2D3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928E3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1626D46"/>
    <w:multiLevelType w:val="hybridMultilevel"/>
    <w:tmpl w:val="EB2692B8"/>
    <w:lvl w:ilvl="0" w:tplc="44AE49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D415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7704A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2164B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F3870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A0E3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5E01F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7CA0B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10FB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2F52513"/>
    <w:multiLevelType w:val="hybridMultilevel"/>
    <w:tmpl w:val="E40C2AB0"/>
    <w:lvl w:ilvl="0" w:tplc="1E10AE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9433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DC3B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B0E8D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720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88B3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6DA09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B2EC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F1870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49CB24F3"/>
    <w:multiLevelType w:val="hybridMultilevel"/>
    <w:tmpl w:val="70841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CE0DE3"/>
    <w:multiLevelType w:val="hybridMultilevel"/>
    <w:tmpl w:val="BA526DE2"/>
    <w:lvl w:ilvl="0" w:tplc="139EE4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82493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BAB4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69497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4F062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7ACDF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6B6B2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2B06F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0D6BC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52CF0949"/>
    <w:multiLevelType w:val="hybridMultilevel"/>
    <w:tmpl w:val="BEFAF8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B40737"/>
    <w:multiLevelType w:val="hybridMultilevel"/>
    <w:tmpl w:val="FEB27F80"/>
    <w:lvl w:ilvl="0" w:tplc="AFFCD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7C2D9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8634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8D246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7647A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8DD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F08D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F3CDB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54877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2"/>
  </w:num>
  <w:num w:numId="5">
    <w:abstractNumId w:val="1"/>
  </w:num>
  <w:num w:numId="6">
    <w:abstractNumId w:val="4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6C57"/>
    <w:rsid w:val="000067EA"/>
    <w:rsid w:val="00055348"/>
    <w:rsid w:val="00070FF7"/>
    <w:rsid w:val="00083866"/>
    <w:rsid w:val="000938EF"/>
    <w:rsid w:val="000A123A"/>
    <w:rsid w:val="00100A17"/>
    <w:rsid w:val="00126563"/>
    <w:rsid w:val="001670C9"/>
    <w:rsid w:val="001A0871"/>
    <w:rsid w:val="001A4190"/>
    <w:rsid w:val="001C4EF8"/>
    <w:rsid w:val="001D1009"/>
    <w:rsid w:val="001E1C07"/>
    <w:rsid w:val="001F1217"/>
    <w:rsid w:val="002009BB"/>
    <w:rsid w:val="002875EC"/>
    <w:rsid w:val="002B02ED"/>
    <w:rsid w:val="002B66A4"/>
    <w:rsid w:val="002E78F0"/>
    <w:rsid w:val="002F7F97"/>
    <w:rsid w:val="0034330F"/>
    <w:rsid w:val="003434A6"/>
    <w:rsid w:val="00355691"/>
    <w:rsid w:val="0038683C"/>
    <w:rsid w:val="00390F95"/>
    <w:rsid w:val="003A61C2"/>
    <w:rsid w:val="003A6B3A"/>
    <w:rsid w:val="003D4D58"/>
    <w:rsid w:val="003D799A"/>
    <w:rsid w:val="003E4855"/>
    <w:rsid w:val="003E59F2"/>
    <w:rsid w:val="00463215"/>
    <w:rsid w:val="004644F8"/>
    <w:rsid w:val="00464B6A"/>
    <w:rsid w:val="00484FAC"/>
    <w:rsid w:val="004B1399"/>
    <w:rsid w:val="004B2C36"/>
    <w:rsid w:val="004E77BC"/>
    <w:rsid w:val="00530513"/>
    <w:rsid w:val="005409C8"/>
    <w:rsid w:val="00543606"/>
    <w:rsid w:val="00545595"/>
    <w:rsid w:val="005760A1"/>
    <w:rsid w:val="00580AD9"/>
    <w:rsid w:val="00597AE7"/>
    <w:rsid w:val="006233B9"/>
    <w:rsid w:val="006368D4"/>
    <w:rsid w:val="00660239"/>
    <w:rsid w:val="006847EA"/>
    <w:rsid w:val="006A3D49"/>
    <w:rsid w:val="006D56BD"/>
    <w:rsid w:val="006F0C7C"/>
    <w:rsid w:val="00702091"/>
    <w:rsid w:val="00717BAE"/>
    <w:rsid w:val="00747A18"/>
    <w:rsid w:val="00786E53"/>
    <w:rsid w:val="00787C35"/>
    <w:rsid w:val="007C4021"/>
    <w:rsid w:val="007E4937"/>
    <w:rsid w:val="0083550A"/>
    <w:rsid w:val="008604C5"/>
    <w:rsid w:val="008E6584"/>
    <w:rsid w:val="0091393A"/>
    <w:rsid w:val="00925C76"/>
    <w:rsid w:val="009368C3"/>
    <w:rsid w:val="0094451F"/>
    <w:rsid w:val="009456F0"/>
    <w:rsid w:val="00953439"/>
    <w:rsid w:val="00964E8F"/>
    <w:rsid w:val="009C30E0"/>
    <w:rsid w:val="009C3E83"/>
    <w:rsid w:val="009C687D"/>
    <w:rsid w:val="00A06C57"/>
    <w:rsid w:val="00A10426"/>
    <w:rsid w:val="00A2463F"/>
    <w:rsid w:val="00A31CAF"/>
    <w:rsid w:val="00A60E08"/>
    <w:rsid w:val="00A754C8"/>
    <w:rsid w:val="00AA2603"/>
    <w:rsid w:val="00AA7476"/>
    <w:rsid w:val="00AC3AC1"/>
    <w:rsid w:val="00B108E9"/>
    <w:rsid w:val="00B132B0"/>
    <w:rsid w:val="00B13E73"/>
    <w:rsid w:val="00BA10FB"/>
    <w:rsid w:val="00C10C72"/>
    <w:rsid w:val="00C467CD"/>
    <w:rsid w:val="00C56B5F"/>
    <w:rsid w:val="00C74D45"/>
    <w:rsid w:val="00C76853"/>
    <w:rsid w:val="00C91D7E"/>
    <w:rsid w:val="00D02C9F"/>
    <w:rsid w:val="00D07A9F"/>
    <w:rsid w:val="00D97535"/>
    <w:rsid w:val="00DC227D"/>
    <w:rsid w:val="00DD080E"/>
    <w:rsid w:val="00DE575B"/>
    <w:rsid w:val="00E138B2"/>
    <w:rsid w:val="00EB277C"/>
    <w:rsid w:val="00F36830"/>
    <w:rsid w:val="00F414F4"/>
    <w:rsid w:val="00F505A3"/>
    <w:rsid w:val="00F61580"/>
    <w:rsid w:val="00F7773C"/>
    <w:rsid w:val="00F826FF"/>
    <w:rsid w:val="00FB7D39"/>
    <w:rsid w:val="00FF7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3f8f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8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4D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74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4D4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D79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2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74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812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9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782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38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0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736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0973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612F3-602A-4105-99C6-E47E7D0DF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1440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osnauruzbaeva</dc:creator>
  <cp:keywords/>
  <dc:description/>
  <cp:lastModifiedBy>eakalganova</cp:lastModifiedBy>
  <cp:revision>73</cp:revision>
  <cp:lastPrinted>2016-11-14T03:05:00Z</cp:lastPrinted>
  <dcterms:created xsi:type="dcterms:W3CDTF">2015-05-12T06:36:00Z</dcterms:created>
  <dcterms:modified xsi:type="dcterms:W3CDTF">2016-11-22T02:34:00Z</dcterms:modified>
</cp:coreProperties>
</file>